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1D2BE269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19753E">
        <w:rPr>
          <w:rFonts w:ascii="Times New Roman" w:hAnsi="Times New Roman" w:cs="Times New Roman"/>
        </w:rPr>
        <w:t>7150</w:t>
      </w:r>
      <w:r w:rsidR="006234B6" w:rsidRPr="00661208">
        <w:rPr>
          <w:rFonts w:ascii="Times New Roman" w:hAnsi="Times New Roman" w:cs="Times New Roman"/>
        </w:rPr>
        <w:t>.</w:t>
      </w:r>
      <w:r w:rsidR="0019753E">
        <w:rPr>
          <w:rFonts w:ascii="Times New Roman" w:hAnsi="Times New Roman" w:cs="Times New Roman"/>
        </w:rPr>
        <w:t>1</w:t>
      </w:r>
      <w:r w:rsidR="006234B6" w:rsidRPr="00661208">
        <w:rPr>
          <w:rFonts w:ascii="Times New Roman" w:hAnsi="Times New Roman" w:cs="Times New Roman"/>
        </w:rPr>
        <w:t>.</w:t>
      </w:r>
      <w:r w:rsidR="00B94F8B">
        <w:rPr>
          <w:rFonts w:ascii="Times New Roman" w:hAnsi="Times New Roman" w:cs="Times New Roman"/>
        </w:rPr>
        <w:t>2</w:t>
      </w:r>
      <w:r w:rsidR="006234B6" w:rsidRPr="00661208">
        <w:rPr>
          <w:rFonts w:ascii="Times New Roman" w:hAnsi="Times New Roman" w:cs="Times New Roman"/>
        </w:rPr>
        <w:t>02</w:t>
      </w:r>
      <w:r w:rsidR="0019753E">
        <w:rPr>
          <w:rFonts w:ascii="Times New Roman" w:hAnsi="Times New Roman" w:cs="Times New Roman"/>
        </w:rPr>
        <w:t>3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215BC795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6A060A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3B904DF5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B94F8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1F7">
        <w:rPr>
          <w:rFonts w:ascii="Times New Roman" w:hAnsi="Times New Roman" w:cs="Times New Roman"/>
          <w:b/>
          <w:bCs/>
          <w:sz w:val="28"/>
          <w:szCs w:val="28"/>
        </w:rPr>
        <w:t>lipca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0630F3D0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</w:t>
      </w:r>
      <w:r w:rsidR="001562AA">
        <w:rPr>
          <w:rFonts w:ascii="Times New Roman" w:hAnsi="Times New Roman" w:cs="Times New Roman"/>
          <w:sz w:val="24"/>
          <w:szCs w:val="24"/>
        </w:rPr>
        <w:t xml:space="preserve"> i 2</w:t>
      </w:r>
      <w:r w:rsidRPr="00661208">
        <w:rPr>
          <w:rFonts w:ascii="Times New Roman" w:hAnsi="Times New Roman" w:cs="Times New Roman"/>
          <w:sz w:val="24"/>
          <w:szCs w:val="24"/>
        </w:rPr>
        <w:t xml:space="preserve"> ustawy 21 sierpnia 1997 r. o gospodarce nieruchomościami (Dz.U. z 202</w:t>
      </w:r>
      <w:r w:rsidR="001562AA">
        <w:rPr>
          <w:rFonts w:ascii="Times New Roman" w:hAnsi="Times New Roman" w:cs="Times New Roman"/>
          <w:sz w:val="24"/>
          <w:szCs w:val="24"/>
        </w:rPr>
        <w:t>3</w:t>
      </w:r>
      <w:r w:rsidRPr="0066120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562AA">
        <w:rPr>
          <w:rFonts w:ascii="Times New Roman" w:hAnsi="Times New Roman" w:cs="Times New Roman"/>
          <w:sz w:val="24"/>
          <w:szCs w:val="24"/>
        </w:rPr>
        <w:t>344 tj.</w:t>
      </w:r>
      <w:r w:rsidRPr="00661208">
        <w:rPr>
          <w:rFonts w:ascii="Times New Roman" w:hAnsi="Times New Roman" w:cs="Times New Roman"/>
          <w:sz w:val="24"/>
          <w:szCs w:val="24"/>
        </w:rPr>
        <w:t>) podaje się do publicznej wiadomości wykaz nieruchomości 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</w:t>
      </w:r>
      <w:r w:rsidR="00B94F8B">
        <w:rPr>
          <w:rFonts w:ascii="Times New Roman" w:hAnsi="Times New Roman" w:cs="Times New Roman"/>
          <w:sz w:val="24"/>
          <w:szCs w:val="24"/>
        </w:rPr>
        <w:t>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1562AA">
        <w:rPr>
          <w:rFonts w:ascii="Times New Roman" w:hAnsi="Times New Roman" w:cs="Times New Roman"/>
          <w:sz w:val="24"/>
          <w:szCs w:val="24"/>
        </w:rPr>
        <w:t>Stoczek 31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Ind w:w="-714" w:type="dxa"/>
        <w:tblLook w:val="04A0" w:firstRow="1" w:lastRow="0" w:firstColumn="1" w:lastColumn="0" w:noHBand="0" w:noVBand="1"/>
      </w:tblPr>
      <w:tblGrid>
        <w:gridCol w:w="516"/>
        <w:gridCol w:w="1891"/>
        <w:gridCol w:w="1106"/>
        <w:gridCol w:w="1646"/>
        <w:gridCol w:w="2188"/>
        <w:gridCol w:w="1245"/>
        <w:gridCol w:w="1184"/>
      </w:tblGrid>
      <w:tr w:rsidR="001562AA" w:rsidRPr="00661208" w14:paraId="3F658D2F" w14:textId="0E343B39" w:rsidTr="001562AA">
        <w:tc>
          <w:tcPr>
            <w:tcW w:w="516" w:type="dxa"/>
          </w:tcPr>
          <w:p w14:paraId="4C53AF36" w14:textId="031BD3C6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91" w:type="dxa"/>
          </w:tcPr>
          <w:p w14:paraId="41757E2A" w14:textId="68C02C65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106" w:type="dxa"/>
          </w:tcPr>
          <w:p w14:paraId="5293067A" w14:textId="45291403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00FD15E9" w14:textId="29808860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Pow.</w:t>
            </w:r>
            <w:r>
              <w:rPr>
                <w:rFonts w:ascii="Times New Roman" w:hAnsi="Times New Roman" w:cs="Times New Roman"/>
              </w:rPr>
              <w:t xml:space="preserve"> użytkowa lokalu w m</w:t>
            </w:r>
            <w:r w:rsidRPr="001562A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B142EEB" w14:textId="16AAE633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562AAF8D" w14:textId="5788E02F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</w:t>
            </w:r>
          </w:p>
        </w:tc>
        <w:tc>
          <w:tcPr>
            <w:tcW w:w="1245" w:type="dxa"/>
          </w:tcPr>
          <w:p w14:paraId="294C7CC0" w14:textId="47A9BFAA" w:rsid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>na najmu</w:t>
            </w:r>
          </w:p>
          <w:p w14:paraId="0058E8DB" w14:textId="45EDE3DA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(netto)*</w:t>
            </w:r>
          </w:p>
        </w:tc>
        <w:tc>
          <w:tcPr>
            <w:tcW w:w="1184" w:type="dxa"/>
          </w:tcPr>
          <w:p w14:paraId="04D0C444" w14:textId="03A9B65B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najmu</w:t>
            </w:r>
          </w:p>
        </w:tc>
      </w:tr>
      <w:tr w:rsidR="001562AA" w:rsidRPr="00661208" w14:paraId="41A36929" w14:textId="58060DEA" w:rsidTr="001562AA">
        <w:tc>
          <w:tcPr>
            <w:tcW w:w="516" w:type="dxa"/>
          </w:tcPr>
          <w:p w14:paraId="3E2D2413" w14:textId="77777777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14:paraId="43E408FE" w14:textId="77777777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0D0EDECF" w:rsid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Stoczek</w:t>
            </w:r>
          </w:p>
          <w:p w14:paraId="63AAF5F9" w14:textId="77777777" w:rsid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3B05694C" w:rsidR="001562AA" w:rsidRP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1562AA">
              <w:rPr>
                <w:rFonts w:ascii="Times New Roman" w:hAnsi="Times New Roman" w:cs="Times New Roman"/>
              </w:rPr>
              <w:t>OL1L/00029254/4</w:t>
            </w:r>
          </w:p>
        </w:tc>
        <w:tc>
          <w:tcPr>
            <w:tcW w:w="1106" w:type="dxa"/>
          </w:tcPr>
          <w:p w14:paraId="288113C4" w14:textId="77777777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1B216049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19/3</w:t>
            </w:r>
          </w:p>
        </w:tc>
        <w:tc>
          <w:tcPr>
            <w:tcW w:w="1646" w:type="dxa"/>
          </w:tcPr>
          <w:p w14:paraId="7E9F8CB0" w14:textId="77777777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795006E1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44,67 m</w:t>
            </w:r>
            <w:r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188" w:type="dxa"/>
          </w:tcPr>
          <w:p w14:paraId="4178FE48" w14:textId="3C8DC8ED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 w:rsidRPr="001562AA">
              <w:rPr>
                <w:rFonts w:ascii="Times New Roman" w:hAnsi="Times New Roman" w:cs="Times New Roman"/>
                <w:sz w:val="20"/>
                <w:szCs w:val="20"/>
              </w:rPr>
              <w:t xml:space="preserve">Najem pod działalność gospodarczą. Przeznaczenie sklep spożywczo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przemysłowy</w:t>
            </w:r>
          </w:p>
        </w:tc>
        <w:tc>
          <w:tcPr>
            <w:tcW w:w="1245" w:type="dxa"/>
          </w:tcPr>
          <w:p w14:paraId="7A6F00C1" w14:textId="3E9DA969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4D4A38A4" w14:textId="27F202AF" w:rsid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zł / m</w:t>
            </w:r>
            <w:r w:rsidRPr="00B94F8B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D20028" w14:textId="625ED0F6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4F543D20" w14:textId="77777777" w:rsidR="001562AA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7B50A019" w14:textId="5BE4D5AF" w:rsidR="001562AA" w:rsidRPr="00661208" w:rsidRDefault="001562AA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lata</w:t>
            </w:r>
          </w:p>
        </w:tc>
      </w:tr>
    </w:tbl>
    <w:p w14:paraId="3A244AB4" w14:textId="34DD54CD" w:rsidR="00027A0D" w:rsidRPr="005D3ABF" w:rsidRDefault="005D3ABF" w:rsidP="005D3ABF">
      <w:pPr>
        <w:rPr>
          <w:rFonts w:ascii="Times New Roman" w:hAnsi="Times New Roman" w:cs="Times New Roman"/>
        </w:rPr>
      </w:pPr>
      <w:r w:rsidRPr="005D3AB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d</w:t>
      </w:r>
      <w:r w:rsidRPr="005D3ABF">
        <w:rPr>
          <w:rFonts w:ascii="Times New Roman" w:hAnsi="Times New Roman" w:cs="Times New Roman"/>
        </w:rPr>
        <w:t>o ceny netto należy doliczyć podatek VAT 23%</w:t>
      </w:r>
    </w:p>
    <w:p w14:paraId="267CD991" w14:textId="77777777" w:rsidR="001562AA" w:rsidRDefault="001562AA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57099A9A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1562AA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2EDF8FDC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1562A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2AA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562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62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562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035A9AA8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68040E2F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562A368" w14:textId="281B3D3C" w:rsidR="00661208" w:rsidRPr="001562AA" w:rsidRDefault="0018248F">
      <w:pPr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19753E">
        <w:rPr>
          <w:rFonts w:ascii="Times New Roman" w:hAnsi="Times New Roman" w:cs="Times New Roman"/>
          <w:sz w:val="24"/>
          <w:szCs w:val="24"/>
        </w:rPr>
        <w:t>19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B94F8B">
        <w:rPr>
          <w:rFonts w:ascii="Times New Roman" w:hAnsi="Times New Roman" w:cs="Times New Roman"/>
          <w:sz w:val="24"/>
          <w:szCs w:val="24"/>
        </w:rPr>
        <w:t xml:space="preserve"> lipca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</w:t>
      </w:r>
      <w:r w:rsidR="00102493">
        <w:rPr>
          <w:rFonts w:ascii="Times New Roman" w:hAnsi="Times New Roman" w:cs="Times New Roman"/>
          <w:sz w:val="24"/>
          <w:szCs w:val="24"/>
        </w:rPr>
        <w:t>3</w:t>
      </w:r>
      <w:r w:rsidRPr="00661208">
        <w:rPr>
          <w:rFonts w:ascii="Times New Roman" w:hAnsi="Times New Roman" w:cs="Times New Roman"/>
          <w:sz w:val="24"/>
          <w:szCs w:val="24"/>
        </w:rPr>
        <w:t xml:space="preserve"> r</w:t>
      </w:r>
    </w:p>
    <w:sectPr w:rsidR="00661208" w:rsidRPr="001562AA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E44DB"/>
    <w:rsid w:val="00102493"/>
    <w:rsid w:val="00127A98"/>
    <w:rsid w:val="001562AA"/>
    <w:rsid w:val="0018248F"/>
    <w:rsid w:val="0019753E"/>
    <w:rsid w:val="00234BB3"/>
    <w:rsid w:val="00250223"/>
    <w:rsid w:val="005D3ABF"/>
    <w:rsid w:val="006234B6"/>
    <w:rsid w:val="00661208"/>
    <w:rsid w:val="00691E70"/>
    <w:rsid w:val="006A060A"/>
    <w:rsid w:val="007A6EC7"/>
    <w:rsid w:val="009D4BDD"/>
    <w:rsid w:val="00A65828"/>
    <w:rsid w:val="00AF0324"/>
    <w:rsid w:val="00B94F8B"/>
    <w:rsid w:val="00C11C05"/>
    <w:rsid w:val="00C7419D"/>
    <w:rsid w:val="00CC7812"/>
    <w:rsid w:val="00D67CFF"/>
    <w:rsid w:val="00DD41F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3</cp:revision>
  <cp:lastPrinted>2022-07-28T07:25:00Z</cp:lastPrinted>
  <dcterms:created xsi:type="dcterms:W3CDTF">2023-07-18T11:26:00Z</dcterms:created>
  <dcterms:modified xsi:type="dcterms:W3CDTF">2023-07-18T11:27:00Z</dcterms:modified>
</cp:coreProperties>
</file>